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附件一：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黑体" w:hAnsi="宋体" w:eastAsia="黑体" w:cs="黑体"/>
          <w:b/>
          <w:bCs/>
          <w:color w:val="000000"/>
          <w:sz w:val="30"/>
          <w:szCs w:val="30"/>
          <w:lang w:val="en-US"/>
        </w:rPr>
      </w:pPr>
      <w:r>
        <w:rPr>
          <w:rFonts w:hint="eastAsia" w:ascii="黑体" w:hAnsi="宋体" w:eastAsia="黑体" w:cs="黑体"/>
          <w:b/>
          <w:bCs/>
          <w:color w:val="000000"/>
          <w:kern w:val="2"/>
          <w:sz w:val="30"/>
          <w:szCs w:val="30"/>
          <w:lang w:val="en-US" w:eastAsia="zh-CN" w:bidi="ar"/>
        </w:rPr>
        <w:t>南京航空航天大学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黑体"/>
          <w:b/>
          <w:bCs/>
          <w:color w:val="000000"/>
          <w:sz w:val="30"/>
          <w:szCs w:val="30"/>
          <w:lang w:val="en-US"/>
        </w:rPr>
      </w:pPr>
      <w:r>
        <w:rPr>
          <w:rFonts w:hint="eastAsia" w:ascii="黑体" w:hAnsi="宋体" w:eastAsia="黑体" w:cs="黑体"/>
          <w:b/>
          <w:bCs/>
          <w:color w:val="000000"/>
          <w:kern w:val="2"/>
          <w:sz w:val="30"/>
          <w:szCs w:val="30"/>
          <w:lang w:val="en-US" w:eastAsia="zh-CN" w:bidi="ar"/>
        </w:rPr>
        <w:t>“揽</w:t>
      </w:r>
      <w:r>
        <w:rPr>
          <w:rFonts w:hint="eastAsia" w:ascii="黑体" w:hAnsi="宋体" w:eastAsia="黑体" w:cs="黑体"/>
          <w:b/>
          <w:bCs/>
          <w:color w:val="000000"/>
          <w:kern w:val="2"/>
          <w:sz w:val="30"/>
          <w:szCs w:val="30"/>
          <w:lang w:val="en-US" w:eastAsia="zh-CN" w:bidi="ar"/>
        </w:rPr>
        <w:t>翠苑小区绿化养护服务”项目招标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格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审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文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件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一、营业执照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注：如非三证合一的企业单位还需提供税务登记证、组织机构代码证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二、法人代表委托书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三、法人身份证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/>
        <w:ind w:left="0" w:right="482" w:firstLine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投标人身份证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/>
        <w:ind w:leftChars="0" w:right="482" w:rightChars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/>
        <w:ind w:leftChars="0" w:right="482" w:rightChars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五、同类、同等规模物业绿化养护服务项目合同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  <w:br w:type="page"/>
      </w: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/>
        <w:ind w:leftChars="0" w:right="482" w:rightChars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六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、投标信息统计表</w:t>
      </w:r>
    </w:p>
    <w:tbl>
      <w:tblPr>
        <w:tblStyle w:val="3"/>
        <w:tblpPr w:leftFromText="180" w:rightFromText="180" w:vertAnchor="text" w:horzAnchor="page" w:tblpXSpec="center" w:tblpY="346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46"/>
        <w:gridCol w:w="2550"/>
        <w:gridCol w:w="1875"/>
        <w:gridCol w:w="1470"/>
        <w:gridCol w:w="227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公司名称：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入校投标人员姓名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进校人身份证号码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进校人手机号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车牌号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本人照片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单位开户行信息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（请填写用于缴纳投标保证金的对公账户）</w:t>
            </w:r>
          </w:p>
        </w:tc>
        <w:tc>
          <w:tcPr>
            <w:tcW w:w="8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注：该页</w:t>
      </w: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"/>
        </w:rPr>
        <w:t>word</w:t>
      </w: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版本即可。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七、其它资质补充材料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/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3AB36"/>
    <w:multiLevelType w:val="multilevel"/>
    <w:tmpl w:val="0F43AB36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448EC"/>
    <w:rsid w:val="15DC464B"/>
    <w:rsid w:val="1E3D3965"/>
    <w:rsid w:val="21AE0699"/>
    <w:rsid w:val="29084314"/>
    <w:rsid w:val="2D79758A"/>
    <w:rsid w:val="2F614FB3"/>
    <w:rsid w:val="31FB112F"/>
    <w:rsid w:val="3BE50E76"/>
    <w:rsid w:val="5696136C"/>
    <w:rsid w:val="5A97235D"/>
    <w:rsid w:val="5AEC3066"/>
    <w:rsid w:val="66C95244"/>
    <w:rsid w:val="6F112510"/>
    <w:rsid w:val="7A64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2021-04-29T09:10:00Z</dcterms:created>
  <dc:creator>jihuan1234</dc:creator>
  <cp:lastModifiedBy>李哲</cp:lastModifiedBy>
  <dcterms:modified xsi:type="dcterms:W3CDTF">2021-05-31T08:56:19Z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0EBAD440608C46BA8F14EE49942CF402</vt:lpwstr>
  </property>
</Properties>
</file>